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1D6" w:rsidRDefault="002B27AC">
      <w:pPr>
        <w:adjustRightInd/>
        <w:spacing w:line="392" w:lineRule="exact"/>
        <w:jc w:val="center"/>
        <w:rPr>
          <w:rFonts w:ascii="ＭＳ 明朝" w:hAnsi="Times New Roman" w:cs="Times New Roman"/>
          <w:spacing w:val="4"/>
        </w:rPr>
      </w:pPr>
      <w:bookmarkStart w:id="0" w:name="_GoBack"/>
      <w:bookmarkEnd w:id="0"/>
      <w:r>
        <w:rPr>
          <w:rFonts w:ascii="ＭＳ 明朝" w:hAnsi="Times New Roman" w:hint="eastAsia"/>
          <w:spacing w:val="2"/>
          <w:sz w:val="32"/>
          <w:szCs w:val="32"/>
        </w:rPr>
        <w:t xml:space="preserve">工　</w:t>
      </w:r>
      <w:r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Times New Roman" w:hint="eastAsia"/>
          <w:spacing w:val="2"/>
          <w:sz w:val="32"/>
          <w:szCs w:val="32"/>
        </w:rPr>
        <w:t>程</w:t>
      </w:r>
      <w:r>
        <w:rPr>
          <w:rFonts w:ascii="ＭＳ 明朝" w:hAnsi="ＭＳ 明朝"/>
          <w:sz w:val="32"/>
          <w:szCs w:val="32"/>
        </w:rPr>
        <w:t xml:space="preserve"> </w:t>
      </w:r>
      <w:r>
        <w:rPr>
          <w:rFonts w:ascii="ＭＳ 明朝" w:hAnsi="Times New Roman" w:hint="eastAsia"/>
          <w:spacing w:val="2"/>
          <w:sz w:val="32"/>
          <w:szCs w:val="32"/>
        </w:rPr>
        <w:t xml:space="preserve">　表</w:t>
      </w:r>
    </w:p>
    <w:p w:rsidR="005B01D6" w:rsidRDefault="005B01D6">
      <w:pPr>
        <w:adjustRightInd/>
        <w:spacing w:line="292" w:lineRule="exact"/>
        <w:jc w:val="center"/>
        <w:rPr>
          <w:rFonts w:ascii="ＭＳ 明朝" w:hAnsi="Times New Roman" w:cs="Times New Roman"/>
          <w:spacing w:val="4"/>
        </w:rPr>
      </w:pPr>
    </w:p>
    <w:p w:rsidR="005B01D6" w:rsidRDefault="002B27AC">
      <w:pPr>
        <w:adjustRightInd/>
        <w:spacing w:line="292" w:lineRule="exact"/>
        <w:rPr>
          <w:rFonts w:ascii="ＭＳ 明朝" w:hAnsi="Times New Roman" w:cs="Times New Roman"/>
          <w:spacing w:val="4"/>
        </w:rPr>
      </w:pPr>
      <w:r>
        <w:rPr>
          <w:rFonts w:cs="Century"/>
        </w:rPr>
        <w:t xml:space="preserve"> </w:t>
      </w:r>
      <w:r>
        <w:rPr>
          <w:rFonts w:hint="eastAsia"/>
        </w:rPr>
        <w:t xml:space="preserve">工事着手時期　</w:t>
      </w:r>
      <w:r w:rsidR="008C33B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46"/>
        <w:gridCol w:w="907"/>
        <w:gridCol w:w="907"/>
        <w:gridCol w:w="907"/>
        <w:gridCol w:w="907"/>
        <w:gridCol w:w="907"/>
        <w:gridCol w:w="907"/>
        <w:gridCol w:w="907"/>
        <w:gridCol w:w="124"/>
      </w:tblGrid>
      <w:tr w:rsidR="005B01D6">
        <w:tc>
          <w:tcPr>
            <w:tcW w:w="7992" w:type="dxa"/>
            <w:gridSpan w:val="8"/>
            <w:tcBorders>
              <w:top w:val="nil"/>
              <w:left w:val="nil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doubleWave" w:sz="4" w:space="0" w:color="000000"/>
              <w:bottom w:val="nil"/>
              <w:right w:val="nil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作　業　内　容</w:t>
            </w: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  <w:r>
              <w:rPr>
                <w:rFonts w:hint="eastAsia"/>
              </w:rPr>
              <w:t>（　）</w:t>
            </w:r>
          </w:p>
        </w:tc>
        <w:tc>
          <w:tcPr>
            <w:tcW w:w="11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/>
            <w:tcBorders>
              <w:left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/>
            <w:tcBorders>
              <w:left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/>
            <w:tcBorders>
              <w:left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/>
            <w:tcBorders>
              <w:left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/>
            <w:tcBorders>
              <w:left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  <w:tc>
          <w:tcPr>
            <w:tcW w:w="11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B01D6" w:rsidRDefault="005B01D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4"/>
              </w:rPr>
            </w:pPr>
          </w:p>
        </w:tc>
      </w:tr>
      <w:tr w:rsidR="005B01D6">
        <w:tc>
          <w:tcPr>
            <w:tcW w:w="7992" w:type="dxa"/>
            <w:gridSpan w:val="8"/>
            <w:tcBorders>
              <w:top w:val="single" w:sz="4" w:space="0" w:color="000000"/>
              <w:left w:val="nil"/>
              <w:bottom w:val="nil"/>
              <w:right w:val="doubleWave" w:sz="4" w:space="0" w:color="000000"/>
            </w:tcBorders>
          </w:tcPr>
          <w:p w:rsidR="005B01D6" w:rsidRDefault="002B27A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※契約工程表程度を記入</w:t>
            </w:r>
          </w:p>
        </w:tc>
        <w:tc>
          <w:tcPr>
            <w:tcW w:w="1021" w:type="dxa"/>
            <w:gridSpan w:val="2"/>
            <w:tcBorders>
              <w:top w:val="nil"/>
              <w:left w:val="doubleWave" w:sz="4" w:space="0" w:color="000000"/>
              <w:bottom w:val="nil"/>
              <w:right w:val="nil"/>
            </w:tcBorders>
          </w:tcPr>
          <w:p w:rsidR="005B01D6" w:rsidRDefault="005B01D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Times New Roman" w:cs="Times New Roman"/>
                <w:spacing w:val="4"/>
              </w:rPr>
            </w:pPr>
          </w:p>
        </w:tc>
      </w:tr>
    </w:tbl>
    <w:p w:rsidR="002B27AC" w:rsidRDefault="002B27AC">
      <w:pPr>
        <w:overflowPunct/>
        <w:autoSpaceDE w:val="0"/>
        <w:autoSpaceDN w:val="0"/>
        <w:jc w:val="left"/>
        <w:textAlignment w:val="auto"/>
        <w:rPr>
          <w:rFonts w:ascii="ＭＳ 明朝" w:hAnsi="Times New Roman" w:cs="Times New Roman"/>
          <w:spacing w:val="4"/>
        </w:rPr>
      </w:pPr>
    </w:p>
    <w:sectPr w:rsidR="002B27AC"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7AC" w:rsidRDefault="002B27AC">
      <w:r>
        <w:separator/>
      </w:r>
    </w:p>
  </w:endnote>
  <w:endnote w:type="continuationSeparator" w:id="0">
    <w:p w:rsidR="002B27AC" w:rsidRDefault="002B2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7AC" w:rsidRDefault="002B27AC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27AC" w:rsidRDefault="002B2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hyphenationZone w:val="0"/>
  <w:drawingGridHorizontalSpacing w:val="1228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D2F"/>
    <w:rsid w:val="002B27AC"/>
    <w:rsid w:val="005B01D6"/>
    <w:rsid w:val="008C33BA"/>
    <w:rsid w:val="00FA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C2237E9-609A-45D1-8381-54918ED2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Century" w:hAnsi="Century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A2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A2D2F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A2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A2D2F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2002-05-17T12:21:00Z</cp:lastPrinted>
  <dcterms:created xsi:type="dcterms:W3CDTF">2012-08-02T01:43:00Z</dcterms:created>
  <dcterms:modified xsi:type="dcterms:W3CDTF">2021-03-02T01:50:00Z</dcterms:modified>
</cp:coreProperties>
</file>